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9B" w:rsidRPr="00F07F9B" w:rsidRDefault="00F07F9B" w:rsidP="00F07F9B">
      <w:pPr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r w:rsidRPr="00F07F9B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fldChar w:fldCharType="begin"/>
      </w:r>
      <w:r w:rsidRPr="00F07F9B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instrText xml:space="preserve"> HYPERLINK "http://al-badr.net/detail/NYfEQaA18nCt" \o "" </w:instrText>
      </w:r>
      <w:r w:rsidRPr="00F07F9B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fldChar w:fldCharType="separate"/>
      </w:r>
      <w:r w:rsidRPr="00F07F9B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وَلَكِنَّ اللَّهَ حَبَّبَ إِلَيْكُمُ الْإِيمَانَ وَزَيَّنَهُ فِي قُلُوبِكُمْ</w:t>
      </w:r>
      <w:r w:rsidRPr="00F07F9B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fldChar w:fldCharType="end"/>
      </w:r>
    </w:p>
    <w:p w:rsidR="00F07F9B" w:rsidRPr="00780E59" w:rsidRDefault="00F07F9B" w:rsidP="00F07F9B">
      <w:pPr>
        <w:jc w:val="center"/>
        <w:rPr>
          <w:rFonts w:ascii="Arial" w:hAnsi="Arial" w:cs="Andalus"/>
          <w:sz w:val="32"/>
          <w:szCs w:val="32"/>
          <w:rtl/>
        </w:rPr>
      </w:pPr>
      <w:r w:rsidRPr="00780E59">
        <w:rPr>
          <w:rFonts w:ascii="Arial" w:hAnsi="Arial" w:cs="Andalus" w:hint="cs"/>
          <w:sz w:val="32"/>
          <w:szCs w:val="32"/>
          <w:rtl/>
        </w:rPr>
        <w:t xml:space="preserve">خطبة جمعة بتاريخ / </w:t>
      </w:r>
      <w:r>
        <w:rPr>
          <w:rFonts w:ascii="Arial" w:hAnsi="Arial" w:cs="Andalus" w:hint="cs"/>
          <w:sz w:val="32"/>
          <w:szCs w:val="32"/>
          <w:rtl/>
        </w:rPr>
        <w:t>15</w:t>
      </w:r>
      <w:r>
        <w:rPr>
          <w:rFonts w:ascii="Arial" w:hAnsi="Arial" w:cs="Andalus" w:hint="cs"/>
          <w:sz w:val="32"/>
          <w:szCs w:val="32"/>
          <w:rtl/>
        </w:rPr>
        <w:t>-</w:t>
      </w:r>
      <w:r>
        <w:rPr>
          <w:rFonts w:ascii="Arial" w:hAnsi="Arial" w:cs="Andalus" w:hint="cs"/>
          <w:sz w:val="32"/>
          <w:szCs w:val="32"/>
          <w:rtl/>
        </w:rPr>
        <w:t>11</w:t>
      </w:r>
      <w:r>
        <w:rPr>
          <w:rFonts w:ascii="Arial" w:hAnsi="Arial" w:cs="Andalus" w:hint="cs"/>
          <w:sz w:val="32"/>
          <w:szCs w:val="32"/>
          <w:rtl/>
        </w:rPr>
        <w:t>-143</w:t>
      </w:r>
      <w:r>
        <w:rPr>
          <w:rFonts w:ascii="Arial" w:hAnsi="Arial" w:cs="Andalus" w:hint="cs"/>
          <w:sz w:val="32"/>
          <w:szCs w:val="32"/>
          <w:rtl/>
        </w:rPr>
        <w:t>9</w:t>
      </w:r>
      <w:r>
        <w:rPr>
          <w:rFonts w:ascii="Arial" w:hAnsi="Arial" w:cs="Andalus" w:hint="cs"/>
          <w:sz w:val="32"/>
          <w:szCs w:val="32"/>
          <w:rtl/>
        </w:rPr>
        <w:t xml:space="preserve"> هـ</w:t>
      </w:r>
    </w:p>
    <w:p w:rsidR="00F07F9B" w:rsidRDefault="00F07F9B" w:rsidP="00F07F9B">
      <w:pPr>
        <w:rPr>
          <w:rFonts w:ascii="Arial" w:hAnsi="Arial" w:cs="Arial"/>
          <w:rtl/>
        </w:rPr>
      </w:pPr>
    </w:p>
    <w:p w:rsidR="00F07F9B" w:rsidRDefault="00F07F9B" w:rsidP="00571CFF">
      <w:pPr>
        <w:widowControl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الحمد </w:t>
      </w:r>
      <w:proofErr w:type="gramStart"/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لله</w:t>
      </w:r>
      <w:r w:rsidR="0078532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</w:t>
      </w:r>
      <w:proofErr w:type="gramEnd"/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نحمده ونستعينه ونستغفره ونتوب إليه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ونعوذ بالله من شرور أنفسنا وسيئات أعمالنا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من يهده الله فلا مضل 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ومن يضلل فلا هادي 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وأشهد أن لا إله إلا الله</w:t>
      </w:r>
      <w:r w:rsidR="0078532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وحده لا شريك 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وأشهد أن</w:t>
      </w:r>
      <w:r w:rsidR="002969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محمدا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عبده ورسوله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وصفيُّه وخليله ، وأمينه على وحيه ، ومبلِّغ الناس شرعه ، ما ترك خيرًا إلا دل</w:t>
      </w:r>
      <w:r w:rsidR="00571C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الأمة عليه ، ولا شرً</w:t>
      </w:r>
      <w:r w:rsidR="002969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إلا حذَّرها منه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2969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صل</w:t>
      </w:r>
      <w:r w:rsidR="002969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وات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 </w:t>
      </w:r>
      <w:r w:rsidR="002969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وسلامه 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عليه وعلى </w:t>
      </w:r>
      <w:proofErr w:type="spellStart"/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آله</w:t>
      </w:r>
      <w:proofErr w:type="spellEnd"/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وصحبه أجمعين .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أما بعد: </w:t>
      </w:r>
    </w:p>
    <w:p w:rsidR="00F07F9B" w:rsidRDefault="00F07F9B" w:rsidP="00571CFF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</w:t>
      </w:r>
      <w:proofErr w:type="gramStart"/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المؤمنون</w:t>
      </w:r>
      <w:r w:rsidR="002969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proofErr w:type="gram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اتقوا الله </w:t>
      </w:r>
      <w:r w:rsidR="00571C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2969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فإن من اتقى الله وقاه </w:t>
      </w:r>
      <w:r w:rsidR="00571C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2969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وأرشده إلى خير أمور دينه ودنياه </w:t>
      </w:r>
      <w:r w:rsidR="00571C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وتقوى الله جل وعلا: عملٌ بطاعة الله على نورٍ من الله رجاء ثواب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 ،</w:t>
      </w:r>
      <w:proofErr w:type="gram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وتركٌ لمعصية الله على نورٍ من الله خيفة عذاب الله .</w:t>
      </w:r>
    </w:p>
    <w:p w:rsidR="00B85AA2" w:rsidRDefault="00296993" w:rsidP="00571CFF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المؤمنون :</w:t>
      </w:r>
      <w:proofErr w:type="gram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الهداية من</w:t>
      </w:r>
      <w:r w:rsidR="00571C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ة</w:t>
      </w:r>
      <w:r w:rsidR="00571C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إلهية وعطية</w:t>
      </w:r>
      <w:r w:rsidR="00571C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 ربا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نية </w:t>
      </w:r>
      <w:r w:rsidR="00571C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يهدي من يشاء إلى صراط مستقيم فضل</w:t>
      </w:r>
      <w:r w:rsidR="00571C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منه ومن</w:t>
      </w:r>
      <w:r w:rsidR="00571C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</w:t>
      </w:r>
      <w:r w:rsidR="00571C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قال الله تبارك وتعالى</w:t>
      </w:r>
      <w:r w:rsidR="00F07F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F07F9B" w:rsidRPr="008169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F07F9B" w:rsidRPr="0067162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﴿</w:t>
      </w:r>
      <w:r w:rsidR="00F07F9B" w:rsidRPr="006D13BA">
        <w:rPr>
          <w:rFonts w:ascii="Adwaa Elsalaf" w:hAnsi="Adwaa Elsalaf" w:cs="DecoType Naskh Extensions" w:hint="eastAsia"/>
          <w:sz w:val="33"/>
          <w:szCs w:val="33"/>
          <w:rtl/>
        </w:rPr>
        <w:t>وَلَكِنَّ</w:t>
      </w:r>
      <w:r w:rsidR="00F07F9B" w:rsidRPr="006D13BA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="00F07F9B" w:rsidRPr="006D13BA">
        <w:rPr>
          <w:rFonts w:ascii="Adwaa Elsalaf" w:hAnsi="Adwaa Elsalaf" w:cs="DecoType Naskh Extensions" w:hint="eastAsia"/>
          <w:sz w:val="33"/>
          <w:szCs w:val="33"/>
          <w:rtl/>
        </w:rPr>
        <w:t>اللَّهَ</w:t>
      </w:r>
      <w:r w:rsidR="00F07F9B" w:rsidRPr="006D13BA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="00F07F9B" w:rsidRPr="006D13BA">
        <w:rPr>
          <w:rFonts w:ascii="Adwaa Elsalaf" w:hAnsi="Adwaa Elsalaf" w:cs="DecoType Naskh Extensions" w:hint="eastAsia"/>
          <w:sz w:val="33"/>
          <w:szCs w:val="33"/>
          <w:rtl/>
        </w:rPr>
        <w:t>حَبَّبَ</w:t>
      </w:r>
      <w:r w:rsidR="00F07F9B" w:rsidRPr="006D13BA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="00F07F9B" w:rsidRPr="006D13BA">
        <w:rPr>
          <w:rFonts w:ascii="Adwaa Elsalaf" w:hAnsi="Adwaa Elsalaf" w:cs="DecoType Naskh Extensions" w:hint="eastAsia"/>
          <w:sz w:val="33"/>
          <w:szCs w:val="33"/>
          <w:rtl/>
        </w:rPr>
        <w:t>إِلَيْكُمُ</w:t>
      </w:r>
      <w:r w:rsidR="00F07F9B" w:rsidRPr="006D13BA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="00F07F9B" w:rsidRPr="006D13BA">
        <w:rPr>
          <w:rFonts w:ascii="Adwaa Elsalaf" w:hAnsi="Adwaa Elsalaf" w:cs="DecoType Naskh Extensions" w:hint="eastAsia"/>
          <w:sz w:val="33"/>
          <w:szCs w:val="33"/>
          <w:rtl/>
        </w:rPr>
        <w:t>الْإِيمَانَ</w:t>
      </w:r>
      <w:r w:rsidR="00F07F9B" w:rsidRPr="006D13BA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="00F07F9B" w:rsidRPr="006D13BA">
        <w:rPr>
          <w:rFonts w:ascii="Adwaa Elsalaf" w:hAnsi="Adwaa Elsalaf" w:cs="DecoType Naskh Extensions" w:hint="eastAsia"/>
          <w:sz w:val="33"/>
          <w:szCs w:val="33"/>
          <w:rtl/>
        </w:rPr>
        <w:t>وَزَيَّنَهُ</w:t>
      </w:r>
      <w:r w:rsidR="00F07F9B" w:rsidRPr="006D13BA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="00F07F9B" w:rsidRPr="006D13BA">
        <w:rPr>
          <w:rFonts w:ascii="Adwaa Elsalaf" w:hAnsi="Adwaa Elsalaf" w:cs="DecoType Naskh Extensions" w:hint="eastAsia"/>
          <w:sz w:val="33"/>
          <w:szCs w:val="33"/>
          <w:rtl/>
        </w:rPr>
        <w:t>فِي</w:t>
      </w:r>
      <w:r w:rsidR="00F07F9B" w:rsidRPr="006D13BA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="00F07F9B" w:rsidRPr="006D13BA">
        <w:rPr>
          <w:rFonts w:ascii="Adwaa Elsalaf" w:hAnsi="Adwaa Elsalaf" w:cs="DecoType Naskh Extensions" w:hint="eastAsia"/>
          <w:sz w:val="33"/>
          <w:szCs w:val="33"/>
          <w:rtl/>
        </w:rPr>
        <w:t>قُلُوبِكُمْ</w:t>
      </w:r>
      <w:r w:rsidR="00F07F9B" w:rsidRPr="006D13BA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="00F07F9B" w:rsidRPr="006D13BA">
        <w:rPr>
          <w:rFonts w:ascii="Adwaa Elsalaf" w:hAnsi="Adwaa Elsalaf" w:cs="DecoType Naskh Extensions" w:hint="eastAsia"/>
          <w:sz w:val="33"/>
          <w:szCs w:val="33"/>
          <w:rtl/>
        </w:rPr>
        <w:t>وَكَرَّهَ</w:t>
      </w:r>
      <w:r w:rsidR="00F07F9B" w:rsidRPr="006D13BA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="00F07F9B" w:rsidRPr="006D13BA">
        <w:rPr>
          <w:rFonts w:ascii="Adwaa Elsalaf" w:hAnsi="Adwaa Elsalaf" w:cs="DecoType Naskh Extensions" w:hint="eastAsia"/>
          <w:sz w:val="33"/>
          <w:szCs w:val="33"/>
          <w:rtl/>
        </w:rPr>
        <w:t>إِلَيْكُمُ</w:t>
      </w:r>
      <w:r w:rsidR="00F07F9B" w:rsidRPr="006D13BA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="00F07F9B" w:rsidRPr="006D13BA">
        <w:rPr>
          <w:rFonts w:ascii="Adwaa Elsalaf" w:hAnsi="Adwaa Elsalaf" w:cs="DecoType Naskh Extensions" w:hint="eastAsia"/>
          <w:sz w:val="33"/>
          <w:szCs w:val="33"/>
          <w:rtl/>
        </w:rPr>
        <w:t>الْكُفْرَ</w:t>
      </w:r>
      <w:r w:rsidR="00F07F9B" w:rsidRPr="006D13BA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="00F07F9B" w:rsidRPr="006D13BA">
        <w:rPr>
          <w:rFonts w:ascii="Adwaa Elsalaf" w:hAnsi="Adwaa Elsalaf" w:cs="DecoType Naskh Extensions" w:hint="eastAsia"/>
          <w:sz w:val="33"/>
          <w:szCs w:val="33"/>
          <w:rtl/>
        </w:rPr>
        <w:t>وَالْفُسُوقَ</w:t>
      </w:r>
      <w:r w:rsidR="00F07F9B" w:rsidRPr="006D13BA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="00F07F9B" w:rsidRPr="006D13BA">
        <w:rPr>
          <w:rFonts w:ascii="Adwaa Elsalaf" w:hAnsi="Adwaa Elsalaf" w:cs="DecoType Naskh Extensions" w:hint="eastAsia"/>
          <w:sz w:val="33"/>
          <w:szCs w:val="33"/>
          <w:rtl/>
        </w:rPr>
        <w:t>وَالْعِصْيَانَ</w:t>
      </w:r>
      <w:r w:rsidR="00F07F9B" w:rsidRPr="006D13BA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="00F07F9B" w:rsidRPr="006D13BA">
        <w:rPr>
          <w:rFonts w:ascii="Adwaa Elsalaf" w:hAnsi="Adwaa Elsalaf" w:cs="DecoType Naskh Extensions" w:hint="eastAsia"/>
          <w:sz w:val="33"/>
          <w:szCs w:val="33"/>
          <w:rtl/>
        </w:rPr>
        <w:t>أُولَئِكَ</w:t>
      </w:r>
      <w:r w:rsidR="00F07F9B" w:rsidRPr="006D13BA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="00F07F9B" w:rsidRPr="006D13BA">
        <w:rPr>
          <w:rFonts w:ascii="Adwaa Elsalaf" w:hAnsi="Adwaa Elsalaf" w:cs="DecoType Naskh Extensions" w:hint="eastAsia"/>
          <w:sz w:val="33"/>
          <w:szCs w:val="33"/>
          <w:rtl/>
        </w:rPr>
        <w:t>هُمُ</w:t>
      </w:r>
      <w:r w:rsidR="00F07F9B" w:rsidRPr="006D13BA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="00F07F9B" w:rsidRPr="006D13BA">
        <w:rPr>
          <w:rFonts w:ascii="Adwaa Elsalaf" w:hAnsi="Adwaa Elsalaf" w:cs="DecoType Naskh Extensions" w:hint="eastAsia"/>
          <w:sz w:val="33"/>
          <w:szCs w:val="33"/>
          <w:rtl/>
        </w:rPr>
        <w:t>الرَّاشِدُونَ</w:t>
      </w:r>
      <w:r w:rsidR="00F07F9B" w:rsidRPr="006D13BA">
        <w:rPr>
          <w:rFonts w:ascii="Adwaa Elsalaf" w:hAnsi="Adwaa Elsalaf" w:cs="DecoType Naskh Extensions"/>
          <w:sz w:val="33"/>
          <w:szCs w:val="33"/>
          <w:rtl/>
        </w:rPr>
        <w:t xml:space="preserve"> (7) </w:t>
      </w:r>
      <w:r w:rsidR="00F07F9B" w:rsidRPr="006D13BA">
        <w:rPr>
          <w:rFonts w:ascii="Adwaa Elsalaf" w:hAnsi="Adwaa Elsalaf" w:cs="DecoType Naskh Extensions" w:hint="eastAsia"/>
          <w:sz w:val="33"/>
          <w:szCs w:val="33"/>
          <w:rtl/>
        </w:rPr>
        <w:t>فَضْلًا</w:t>
      </w:r>
      <w:r w:rsidR="00F07F9B" w:rsidRPr="006D13BA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="00F07F9B" w:rsidRPr="006D13BA">
        <w:rPr>
          <w:rFonts w:ascii="Adwaa Elsalaf" w:hAnsi="Adwaa Elsalaf" w:cs="DecoType Naskh Extensions" w:hint="eastAsia"/>
          <w:sz w:val="33"/>
          <w:szCs w:val="33"/>
          <w:rtl/>
        </w:rPr>
        <w:t>مِنَ</w:t>
      </w:r>
      <w:r w:rsidR="00F07F9B" w:rsidRPr="006D13BA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="00F07F9B" w:rsidRPr="006D13BA">
        <w:rPr>
          <w:rFonts w:ascii="Adwaa Elsalaf" w:hAnsi="Adwaa Elsalaf" w:cs="DecoType Naskh Extensions" w:hint="eastAsia"/>
          <w:sz w:val="33"/>
          <w:szCs w:val="33"/>
          <w:rtl/>
        </w:rPr>
        <w:t>اللَّهِ</w:t>
      </w:r>
      <w:r w:rsidR="00F07F9B" w:rsidRPr="006D13BA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="00F07F9B" w:rsidRPr="006D13BA">
        <w:rPr>
          <w:rFonts w:ascii="Adwaa Elsalaf" w:hAnsi="Adwaa Elsalaf" w:cs="DecoType Naskh Extensions" w:hint="eastAsia"/>
          <w:sz w:val="33"/>
          <w:szCs w:val="33"/>
          <w:rtl/>
        </w:rPr>
        <w:t>وَنِعْمَةً</w:t>
      </w:r>
      <w:r w:rsidR="00F07F9B" w:rsidRPr="006D13BA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="00F07F9B" w:rsidRPr="006D13BA">
        <w:rPr>
          <w:rFonts w:ascii="Adwaa Elsalaf" w:hAnsi="Adwaa Elsalaf" w:cs="DecoType Naskh Extensions" w:hint="eastAsia"/>
          <w:sz w:val="33"/>
          <w:szCs w:val="33"/>
          <w:rtl/>
        </w:rPr>
        <w:t>وَاللَّهُ</w:t>
      </w:r>
      <w:r w:rsidR="00F07F9B" w:rsidRPr="006D13BA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="00F07F9B" w:rsidRPr="006D13BA">
        <w:rPr>
          <w:rFonts w:ascii="Adwaa Elsalaf" w:hAnsi="Adwaa Elsalaf" w:cs="DecoType Naskh Extensions" w:hint="eastAsia"/>
          <w:sz w:val="33"/>
          <w:szCs w:val="33"/>
          <w:rtl/>
        </w:rPr>
        <w:t>عَلِيمٌ</w:t>
      </w:r>
      <w:r w:rsidR="00F07F9B" w:rsidRPr="006D13BA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="00F07F9B" w:rsidRPr="006D13BA">
        <w:rPr>
          <w:rFonts w:ascii="Adwaa Elsalaf" w:hAnsi="Adwaa Elsalaf" w:cs="DecoType Naskh Extensions" w:hint="eastAsia"/>
          <w:sz w:val="33"/>
          <w:szCs w:val="33"/>
          <w:rtl/>
        </w:rPr>
        <w:t>حَكِيمٌ</w:t>
      </w:r>
      <w:r w:rsidR="00F07F9B" w:rsidRPr="0067162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﴾</w:t>
      </w:r>
      <w:r w:rsidR="00F07F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F07F9B" w:rsidRPr="00BE7AA8">
        <w:rPr>
          <w:rFonts w:ascii="Adwaa Elsalaf" w:eastAsia="Courier New" w:hAnsi="Adwaa Elsalaf" w:cs="Traditional Arabic" w:hint="cs"/>
          <w:sz w:val="30"/>
          <w:rtl/>
          <w:lang w:eastAsia="ar-SA" w:bidi="ar-DZ"/>
        </w:rPr>
        <w:t>[</w:t>
      </w:r>
      <w:r w:rsidR="00F07F9B">
        <w:rPr>
          <w:rFonts w:ascii="Adwaa Elsalaf" w:eastAsia="Courier New" w:hAnsi="Adwaa Elsalaf" w:cs="Traditional Arabic" w:hint="cs"/>
          <w:sz w:val="30"/>
          <w:rtl/>
          <w:lang w:eastAsia="ar-SA" w:bidi="ar-DZ"/>
        </w:rPr>
        <w:t>الحجرات:7-8</w:t>
      </w:r>
      <w:r w:rsidR="00F07F9B" w:rsidRPr="00BE7AA8">
        <w:rPr>
          <w:rFonts w:ascii="Adwaa Elsalaf" w:eastAsia="Courier New" w:hAnsi="Adwaa Elsalaf" w:cs="Traditional Arabic" w:hint="cs"/>
          <w:sz w:val="30"/>
          <w:rtl/>
          <w:lang w:eastAsia="ar-SA" w:bidi="ar-DZ"/>
        </w:rPr>
        <w:t>]</w:t>
      </w:r>
      <w:r w:rsidR="00F07F9B">
        <w:rPr>
          <w:rFonts w:ascii="Adwaa Elsalaf" w:eastAsia="Courier New" w:hAnsi="Adwaa Elsalaf" w:cs="Traditional Arabic" w:hint="cs"/>
          <w:sz w:val="30"/>
          <w:rtl/>
          <w:lang w:eastAsia="ar-SA" w:bidi="ar-DZ"/>
        </w:rPr>
        <w:t xml:space="preserve"> </w:t>
      </w:r>
      <w:r w:rsidR="00571C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B85AA2" w:rsidRDefault="00B85AA2" w:rsidP="0092560C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معاشر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المؤمنين </w:t>
      </w:r>
      <w:r w:rsidR="00571C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proofErr w:type="gramEnd"/>
      <w:r w:rsidR="00571CF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لنتأمل هذا السياق العظيم من سورة الحجرات في بيان شأن الهداية وأنها بيد الله عز وجل </w:t>
      </w:r>
      <w:r w:rsidR="0092560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يهدي من يشاء </w:t>
      </w:r>
      <w:r w:rsidR="0092560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ويحب</w:t>
      </w:r>
      <w:r w:rsidR="0092560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ِّب الإيمان إلى قلوب من ش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اء </w:t>
      </w:r>
      <w:r w:rsidR="0092560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ويزي</w:t>
      </w:r>
      <w:r w:rsidR="009A6B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نه في قلوب من شاء</w:t>
      </w:r>
      <w:r w:rsidR="0092560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ويكر</w:t>
      </w:r>
      <w:r w:rsidR="0092560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لقلوب عباده وأوليائه وأصفيائه الكفر والفسوق والعصيان </w:t>
      </w:r>
      <w:r w:rsidR="0092560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ومن كان شأنه كذلك فهو الراشد</w:t>
      </w:r>
      <w:r w:rsidR="003306E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67162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﴿</w:t>
      </w:r>
      <w:r w:rsidRPr="006D13BA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6D13BA">
        <w:rPr>
          <w:rFonts w:ascii="Adwaa Elsalaf" w:hAnsi="Adwaa Elsalaf" w:cs="DecoType Naskh Extensions" w:hint="eastAsia"/>
          <w:sz w:val="33"/>
          <w:szCs w:val="33"/>
          <w:rtl/>
        </w:rPr>
        <w:t>أُولَئِكَ</w:t>
      </w:r>
      <w:r w:rsidRPr="006D13BA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6D13BA">
        <w:rPr>
          <w:rFonts w:ascii="Adwaa Elsalaf" w:hAnsi="Adwaa Elsalaf" w:cs="DecoType Naskh Extensions" w:hint="eastAsia"/>
          <w:sz w:val="33"/>
          <w:szCs w:val="33"/>
          <w:rtl/>
        </w:rPr>
        <w:t>هُمُ</w:t>
      </w:r>
      <w:r w:rsidRPr="006D13BA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6D13BA">
        <w:rPr>
          <w:rFonts w:ascii="Adwaa Elsalaf" w:hAnsi="Adwaa Elsalaf" w:cs="DecoType Naskh Extensions" w:hint="eastAsia"/>
          <w:sz w:val="33"/>
          <w:szCs w:val="33"/>
          <w:rtl/>
        </w:rPr>
        <w:t>الرَّاشِدُونَ</w:t>
      </w:r>
      <w:r w:rsidRPr="0067162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﴾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92560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3306E1" w:rsidRDefault="00B85AA2" w:rsidP="00093C52">
      <w:pPr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المؤمنون :</w:t>
      </w:r>
      <w:proofErr w:type="gramEnd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إن المعرفة بأن هذه الهداية هبة</w:t>
      </w:r>
      <w:r w:rsid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الله عز وجل وعطية</w:t>
      </w:r>
      <w:r w:rsid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منه جل وعلا ومن</w:t>
      </w:r>
      <w:r w:rsid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َّة 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</w:t>
      </w:r>
      <w:r w:rsid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د في </w:t>
      </w:r>
      <w:r w:rsid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</w:t>
      </w:r>
      <w:r w:rsidR="0092560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</w:t>
      </w:r>
      <w:r w:rsid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</w:t>
      </w:r>
      <w:r w:rsidR="0092560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أنواع</w:t>
      </w:r>
      <w:r w:rsid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92560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من الأعمال التي 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ستوجبها هذه المعرفة </w:t>
      </w:r>
      <w:r w:rsidR="003306E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</w:p>
    <w:p w:rsidR="00093C52" w:rsidRDefault="003306E1" w:rsidP="009A6B45">
      <w:pPr>
        <w:pStyle w:val="a4"/>
        <w:numPr>
          <w:ilvl w:val="0"/>
          <w:numId w:val="1"/>
        </w:numPr>
        <w:ind w:left="281"/>
        <w:jc w:val="lowKashida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وأول </w:t>
      </w:r>
      <w:proofErr w:type="gramStart"/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ذلك </w:t>
      </w:r>
      <w:r w:rsidR="00093C5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proofErr w:type="gramEnd"/>
      <w:r w:rsidR="00093C5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حمد الله جل في علاه و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شكره على نعمائه والاعتراف بأن الفضل فضله جل وعلا</w:t>
      </w:r>
      <w:r w:rsidR="00093C5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B85AA2" w:rsidRPr="00093C52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B85AA2" w:rsidRPr="00093C52">
        <w:rPr>
          <w:rFonts w:ascii="Adwaa Elsalaf" w:hAnsi="Adwaa Elsalaf" w:cs="DecoType Naskh Extensions"/>
          <w:sz w:val="33"/>
          <w:szCs w:val="33"/>
          <w:rtl/>
        </w:rPr>
        <w:t>الْحَمْدُ لِلَّهِ الَّذِي هَدَانَا لِهَذَا وَمَا كُنَّا لِنَهْتَدِيَ لَوْلَا أَنْ هَدَانَا اللَّهُ</w:t>
      </w:r>
      <w:r w:rsidR="00B85AA2" w:rsidRPr="00093C52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B85AA2" w:rsidRPr="00093C52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 xml:space="preserve">[الأعراف:43] </w:t>
      </w:r>
      <w:r w:rsidR="00093C5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كان نبينا عليه الصلاة والسلام يوم الأحزاب يحمل التراب مع أصحابه </w:t>
      </w:r>
      <w:r w:rsidR="00093C5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</w:t>
      </w:r>
      <w:r w:rsidR="00093C5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لى الله عليه وسلم ورضي عنهم أجم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عين</w:t>
      </w:r>
      <w:r w:rsidR="00093C5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ويقول </w:t>
      </w:r>
      <w:r w:rsidR="00093C5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 ((</w:t>
      </w:r>
      <w:r w:rsidR="009A6B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B85AA2" w:rsidRPr="00093C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وَاللهِ لَوْلَا اللهُ مَا اهْتَدَيْنَا</w:t>
      </w:r>
      <w:r w:rsidR="009A6B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85AA2" w:rsidRPr="00093C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وَلَا صُمْنَا وَلَا صَلَّيْنَا</w:t>
      </w:r>
      <w:r w:rsidR="009A6B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93C5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فالفضل فضله </w:t>
      </w:r>
      <w:r w:rsidR="00093C5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والمن من</w:t>
      </w:r>
      <w:r w:rsidR="009A6B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جل في علاه</w:t>
      </w:r>
      <w:r w:rsidR="00093C5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093C52" w:rsidRDefault="00093C52" w:rsidP="00E6473E">
      <w:pPr>
        <w:pStyle w:val="a4"/>
        <w:numPr>
          <w:ilvl w:val="0"/>
          <w:numId w:val="1"/>
        </w:numPr>
        <w:ind w:left="281"/>
        <w:jc w:val="lowKashida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وثاني هذه الأمور 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 ي</w:t>
      </w:r>
      <w:r w:rsidR="009A6B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قب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 العبد على الله جل وعلا سبحانه داعي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سائل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راجي</w:t>
      </w:r>
      <w:r w:rsidR="009A6B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طامعا 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فإن الأمر بيد الله عز وجل 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والهداية من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ته وفضله جل في علاه 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ومن دعاء نبينا عليه الصلاة والسلام ما جاء في المسند وغيره عن رفاعة </w:t>
      </w:r>
      <w:proofErr w:type="spellStart"/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الز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رقي</w:t>
      </w:r>
      <w:proofErr w:type="spellEnd"/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قال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: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لما كان يوم أحد انكفأ المشركون فقال النبي عليه الصلاة والسلام 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 ((</w:t>
      </w:r>
      <w:r w:rsidR="00B85AA2" w:rsidRPr="00093C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اسْتَوُوا حَتَّى أُثْنِيَ عَلَى رَبِّي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="00B85AA2" w:rsidRPr="00093C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، 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ثم </w:t>
      </w:r>
      <w:r w:rsidR="00B85AA2" w:rsidRPr="00093C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قال: 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9A6B45" w:rsidRPr="009A6B4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اللهُمَّ لَكَ الْحَمْدُ</w:t>
      </w:r>
      <w:r w:rsidR="009A6B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...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F12FB2" w:rsidRPr="003A43F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لَا مُعْطِيَ لِمَا مَنَعْتَ، وَلَا مَانِعَ لِمَا أَعْطَيْتَ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إلى أن قال</w:t>
      </w:r>
      <w:r w:rsidR="009A6B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9A6B45" w:rsidRPr="009A6B4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اللهُمَّ حَبِّبْ إِلَيْنَا الْإِيمَانَ وَزَيِّنْهُ فِي قُلُوبِنَا، وَكَرِّهْ إِلَيْنَا الْكُفْرَ وَالْفُسُوقَ وَالْعِصْيَانَ، وَاجْعَلْنَا مِنَ الرَّاشِدِينَ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9A6B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وهي دعوة 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 xml:space="preserve">عظيمة جدير بالمسلم أن تكون من جملة دعائه الذي يدعو الله جل وعلا به 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B85AA2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وكان من أكثر دعاء نبينا عليه الصلاة والسلام </w:t>
      </w:r>
      <w:r w:rsidR="009A6B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8F2160" w:rsidRPr="00093C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يَا مُقَلِّبَ القُلُوبِ ثَبِّتْ قَلْبِي عَلَى دِينِكَ</w:t>
      </w:r>
      <w:r w:rsidR="009A6B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ولما قال له علي رضي الله عنه </w:t>
      </w:r>
      <w:r w:rsidRPr="00093C52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«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علمني دعاء أدعو الله به</w:t>
      </w:r>
      <w:r w:rsidRPr="00093C52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»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قال : ((</w:t>
      </w:r>
      <w:r w:rsidR="008F2160" w:rsidRPr="00093C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قُلِ اللَّهُمَّ </w:t>
      </w:r>
      <w:proofErr w:type="spellStart"/>
      <w:r w:rsidR="008F2160" w:rsidRPr="00093C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اهْدِنِى</w:t>
      </w:r>
      <w:proofErr w:type="spellEnd"/>
      <w:r w:rsidR="008F2160" w:rsidRPr="00093C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proofErr w:type="spellStart"/>
      <w:r w:rsidR="008F2160" w:rsidRPr="00093C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وَسَدِّدْنِى</w:t>
      </w:r>
      <w:proofErr w:type="spellEnd"/>
      <w:r w:rsidR="008F2160" w:rsidRPr="00093C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F2160" w:rsidRPr="00E6473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وَاذْكُرْ بِالْهُدَى هِدَايَتَكَ الطَّرِيقَ </w:t>
      </w:r>
      <w:r w:rsidR="009A6B45" w:rsidRPr="00E6473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F2160" w:rsidRPr="00E6473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وَالسَّدَادِ سَدَادَ السَّهْمِ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093C52" w:rsidRDefault="00093C52" w:rsidP="00B85AA2">
      <w:pPr>
        <w:pStyle w:val="a4"/>
        <w:numPr>
          <w:ilvl w:val="0"/>
          <w:numId w:val="1"/>
        </w:numPr>
        <w:ind w:left="281"/>
        <w:jc w:val="lowKashida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ثالث هذه الأمور أيها العباد: أن يستشعر العبد 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ضعفه وقلة حيلته وأ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نه لا حول له ولا قوة إلا بالله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جاء عن التابعي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الجليل مطرف ابن عبد الله بن ال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شخير رحمه الله تعالى </w:t>
      </w:r>
      <w:proofErr w:type="gramStart"/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قال 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proofErr w:type="gramEnd"/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093C52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«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لو 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أُخرج قلبي فج</w:t>
      </w:r>
      <w:r w:rsidR="009A6B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عل في يدي هذه اليسار، 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وجيء بالخير كله وج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عل في يدي اليمين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لم أستطع أن أجعل شيئا من الخير في قلبي إلا ان يكون الله هو الذي يضعه سبحانه</w:t>
      </w:r>
      <w:r w:rsidRPr="00093C52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»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فالعبد لا حول له ولا قوة إلا بالله تبارك وتعالى 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093C52" w:rsidRDefault="00093C52" w:rsidP="008F2160">
      <w:pPr>
        <w:pStyle w:val="a4"/>
        <w:numPr>
          <w:ilvl w:val="0"/>
          <w:numId w:val="1"/>
        </w:numPr>
        <w:ind w:left="281"/>
        <w:jc w:val="lowKashida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ورابع 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هذه الأمور أيها الم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ؤمنون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هذا الاستشعار لهذه المنة والعطية ي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بعد عن العبد ع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جبه وغروره </w:t>
      </w:r>
      <w:proofErr w:type="gramStart"/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بنفسه 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لأن الإن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سان ربما أصابه عجب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بعمله من صيام أو صلاة أو صدقة أو طلب للعلم أو غير ذلك 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فإذا استحضر هذه المنة كان ذلك أعظم طارد للعجب وم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بع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د له عن النفس 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لأن العبد ي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ستشعر أ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هذه الهداية بتفاصيلها وجميع جوانبها إنما هي محض من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ة الله عليه وفضله جل في علاه </w:t>
      </w:r>
      <w:r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8F2160" w:rsidRPr="00093C52" w:rsidRDefault="00093C52" w:rsidP="00093C52">
      <w:pPr>
        <w:pStyle w:val="a4"/>
        <w:numPr>
          <w:ilvl w:val="0"/>
          <w:numId w:val="1"/>
        </w:numPr>
        <w:ind w:left="281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خامس هذه الأمور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 يعمل العبد مجاهد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نفسه على نيل هذه الهداية ببذل أسبابها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قال الله جل وعلا : </w:t>
      </w:r>
      <w:r w:rsidR="008F2160" w:rsidRPr="00093C52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8F2160" w:rsidRPr="00093C52">
        <w:rPr>
          <w:rFonts w:ascii="Adwaa Elsalaf" w:hAnsi="Adwaa Elsalaf" w:cs="DecoType Naskh Extensions"/>
          <w:sz w:val="33"/>
          <w:szCs w:val="33"/>
          <w:rtl/>
        </w:rPr>
        <w:t>وَالَّذِينَ جَاهَدُوا فِينَا لَنَهْدِيَنَّهُمْ سُبُلَنَا وَإِنَّ اللَّهَ لَمَعَ الْمُحْسِنِينَ</w:t>
      </w:r>
      <w:r w:rsidR="008F2160" w:rsidRPr="00093C52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8F2160" w:rsidRPr="00093C52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[العنكبوت:69]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فالمقام مقام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يتطلب من العبد مجاهدة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للنفس وأخذ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بأسباب الهداية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كما قال عليه الصلاة والسلام : ((</w:t>
      </w:r>
      <w:r w:rsidR="008F2160" w:rsidRPr="00093C5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احْرِصْ عَلَى مَا يَنْفَعُكَ وَاسْتَعِنْ بِاللَّهِ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وليحذر من مسالك طرق الزيغ والضلال وأبواب الفتن والشر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proofErr w:type="spellStart"/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ولينأ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ى</w:t>
      </w:r>
      <w:proofErr w:type="spellEnd"/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بنفسه عنها وليبتعد عن مسالكها </w:t>
      </w:r>
      <w:r w:rsidR="009A6B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حفظ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لإيمانه وطلب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لهداية قلبه </w:t>
      </w:r>
      <w:r w:rsidR="009A6B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والله جل وعلا يقول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8F2160" w:rsidRPr="00093C52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8F2160" w:rsidRPr="00093C52">
        <w:rPr>
          <w:rFonts w:ascii="Adwaa Elsalaf" w:hAnsi="Adwaa Elsalaf" w:cs="DecoType Naskh Extensions"/>
          <w:sz w:val="33"/>
          <w:szCs w:val="33"/>
          <w:rtl/>
        </w:rPr>
        <w:t>فَلَمَّا زَاغُوا أَزَاغَ اللَّهُ قُلُوبَهُمْ</w:t>
      </w:r>
      <w:r w:rsidR="008F2160" w:rsidRPr="00093C52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8F2160" w:rsidRPr="00093C52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[الصف:5]</w:t>
      </w:r>
      <w:r w:rsidR="008F2160" w:rsidRP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CA5312" w:rsidRDefault="00CA5312" w:rsidP="008F2160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نسأل </w:t>
      </w:r>
      <w:r w:rsid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 جل في علاه أن يحفظ قلوب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نا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أجمعين </w:t>
      </w:r>
      <w:r w:rsid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 w:rsid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 يحب</w:t>
      </w:r>
      <w:r w:rsid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 إلينا الإيمان </w:t>
      </w:r>
      <w:r w:rsidR="009A6B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 يزي</w:t>
      </w:r>
      <w:r w:rsidR="009A6B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نه في قلوبنا </w:t>
      </w:r>
      <w:r w:rsid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 يجعلنا هداة مهتدين </w:t>
      </w:r>
      <w:r w:rsid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 يجعلنا أجمعين من الراشدين</w:t>
      </w:r>
      <w:r w:rsidR="009A6B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</w:t>
      </w:r>
      <w:r w:rsid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ًّ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منه وفضلا </w:t>
      </w:r>
      <w:r w:rsid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F07F9B" w:rsidRPr="00671626" w:rsidRDefault="00F07F9B" w:rsidP="00F07F9B">
      <w:pPr>
        <w:jc w:val="lowKashida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أقول هذا القول وأستغفر الله لي ولكم ولسائر المسلمين من كل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ذنب </w:t>
      </w:r>
      <w:r w:rsid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proofErr w:type="gramEnd"/>
      <w:r w:rsidR="00093C5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فاستغفروه يغفر لكم إنه هو الغفور الرحيم. </w:t>
      </w:r>
    </w:p>
    <w:p w:rsidR="00F07F9B" w:rsidRDefault="00F07F9B" w:rsidP="00F07F9B">
      <w:pPr>
        <w:ind w:left="4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</w:p>
    <w:p w:rsidR="00F07F9B" w:rsidRDefault="00F07F9B" w:rsidP="00F07F9B">
      <w:pPr>
        <w:jc w:val="lowKashida"/>
        <w:rPr>
          <w:rFonts w:cs="Traditional Arabic"/>
          <w:b/>
          <w:bCs/>
          <w:color w:val="000000"/>
          <w:sz w:val="36"/>
          <w:szCs w:val="36"/>
          <w:rtl/>
        </w:rPr>
      </w:pPr>
      <w:r>
        <w:rPr>
          <w:rFonts w:cs="Traditional Arabic" w:hint="cs"/>
          <w:b/>
          <w:bCs/>
          <w:color w:val="000000"/>
          <w:sz w:val="36"/>
          <w:szCs w:val="36"/>
          <w:rtl/>
        </w:rPr>
        <w:t xml:space="preserve">الخطبة </w:t>
      </w:r>
      <w:proofErr w:type="gramStart"/>
      <w:r>
        <w:rPr>
          <w:rFonts w:cs="Traditional Arabic" w:hint="cs"/>
          <w:b/>
          <w:bCs/>
          <w:color w:val="000000"/>
          <w:sz w:val="36"/>
          <w:szCs w:val="36"/>
          <w:rtl/>
        </w:rPr>
        <w:t>الثانية :</w:t>
      </w:r>
      <w:proofErr w:type="gramEnd"/>
    </w:p>
    <w:p w:rsidR="00CA5312" w:rsidRDefault="00F07F9B" w:rsidP="00CA5312">
      <w:pPr>
        <w:widowControl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الحمد لله </w:t>
      </w:r>
      <w:r w:rsidR="00CA531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عظيم </w:t>
      </w:r>
      <w:proofErr w:type="gramStart"/>
      <w:r w:rsidR="00CA531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الإحسان </w:t>
      </w:r>
      <w:r w:rsidR="00F0668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proofErr w:type="gramEnd"/>
      <w:r w:rsidR="00F0668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CA531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واسع الفضل والجود والامتنان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وأشهد أن لا إله إلا الله وحده لا شريك 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وأشهد أن محمدًا عبده ورسوله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صلى الله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وسلَّم 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عليه وعلى </w:t>
      </w:r>
      <w:proofErr w:type="spellStart"/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آله</w:t>
      </w:r>
      <w:proofErr w:type="spellEnd"/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وصحبه أجمعين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أما </w:t>
      </w:r>
      <w:proofErr w:type="gramStart"/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بعد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proofErr w:type="gramEnd"/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F07F9B" w:rsidRDefault="00F07F9B" w:rsidP="00FA48C7">
      <w:pPr>
        <w:widowControl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عباد </w:t>
      </w:r>
      <w:proofErr w:type="gramStart"/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 </w:t>
      </w:r>
      <w:r w:rsidR="00CA531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proofErr w:type="gramEnd"/>
      <w:r w:rsidR="00CA531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اتقوا الله تعالى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CA531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2969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وراقبوه </w:t>
      </w:r>
      <w:r w:rsidR="00CA531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في أعمالكم وجميع حركاتكم وسكناتكم 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2969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مراقبة من يعلم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2969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أن ربَّه يسمع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29699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ويراه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CA5312" w:rsidRDefault="00CA5312" w:rsidP="00A94D12">
      <w:pPr>
        <w:autoSpaceDE w:val="0"/>
        <w:autoSpaceDN w:val="0"/>
        <w:adjustRightInd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 xml:space="preserve">أيها </w:t>
      </w:r>
      <w:r w:rsidR="00F0668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المؤمنو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</w:t>
      </w:r>
      <w:r w:rsidR="00F0668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ذ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كر في الأخبار أن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هذه الليلة القادمة ليلة السبت سيكون في أول الليل منها خسوف للقمر 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والخسوف آية من آيات الله العظيمة الباهرة 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قد قال الله تعالى </w:t>
      </w:r>
      <w:r w:rsidRPr="00CA5312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CA5312">
        <w:rPr>
          <w:rFonts w:ascii="Adwaa Elsalaf" w:hAnsi="Adwaa Elsalaf" w:cs="DecoType Naskh Extensions"/>
          <w:sz w:val="33"/>
          <w:szCs w:val="33"/>
          <w:rtl/>
        </w:rPr>
        <w:t>وَمَا نُرْسِلُ بِالْآيَاتِ إِلَّا تَخْوِيفًا</w:t>
      </w:r>
      <w:r w:rsidRPr="00CA5312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FA48C7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 xml:space="preserve">[الإسراء:59] 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وقد يتساءل بعض الناس حول هذه الأخبار ومدى مصداقيتها والاعتماد عليها 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وفي هذا الباب أنقل إلى مسامعكم فتوى عظيمة جد</w:t>
      </w:r>
      <w:r w:rsidR="00A94D1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A0258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لمشاي</w:t>
      </w:r>
      <w:bookmarkStart w:id="0" w:name="_GoBack"/>
      <w:bookmarkEnd w:id="0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خنا الكرام في اللجنة الدائمة للإفتاء 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قالوا حفظهم الله ورحم من مات منهم وجزاهم عنا وعن المسلمين خي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الجزاء</w:t>
      </w:r>
      <w:r w:rsidR="00A94D1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FA48C7"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  <w:t>«</w:t>
      </w:r>
      <w:r w:rsidRPr="00CA531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قد ي</w:t>
      </w:r>
      <w:r w:rsidR="00A94D1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CA531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عرف وقت خسوف القمر وكسوف الشمس عن طريق حساب سير الكواكب 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CA531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وي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CA531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عرف به كذلك كون ذلك ك</w:t>
      </w:r>
      <w:r w:rsidR="00A94D1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CA531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ليا أو جزئيا 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CA531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ولا غرابة في ذلك</w:t>
      </w:r>
      <w:r w:rsidR="00A94D1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CA531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؛ لأنه ليس من الأمور الغيبية بالنسبة</w:t>
      </w:r>
      <w:r w:rsidRPr="00CA531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CA531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لكل أحد، بل غيب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CA531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بالنسبة لمن لا يعرف علم حساب سير الكواكب 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CA531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وليس بغيبي بالنسبة لمن يعرف ذلك 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Pr="00CA531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لكونه يستطيع أن 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CA531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عرف بسبب عادي وهو هذا العلم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CA531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ولا ينافي ذلك كون الكسوف أو الخسوف آية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CA531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من آيات الله تعالى التي يخو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CA531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ف بها عباده ليرجعوا إلى ربهم ويستقيموا على طاعته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CA531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لكن لا يجوز تصديقهم ولا العمل بقولهم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CA531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؛ لأنهم قد يخطئون، وإنما العمدة على رؤية الكسوف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Pr="00CA531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لقول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FA48C7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النبي صلى الله عليه وسلم: 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CA531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إن الشمس والقمر آيتان من آيات الله، لا ينخسفان لموت أحد ولا لحياته، ولكن الله يرسلهما يخو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CA531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ف بهما عباده، فإذا رأيتم ذلك فصل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Pr="00CA531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وا وادعوا حتى ي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CA531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كشف ما بكم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Pr="00CA531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انتهى ما جاء في هذه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الفتوى </w:t>
      </w:r>
      <w:r w:rsidR="00FA48C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proofErr w:type="gramEnd"/>
    </w:p>
    <w:p w:rsidR="00F07F9B" w:rsidRDefault="00CA5312" w:rsidP="00CA5312">
      <w:pPr>
        <w:widowControl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واعلموا </w:t>
      </w:r>
      <w:r w:rsidR="00D974B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عباد </w:t>
      </w:r>
      <w:proofErr w:type="gramStart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</w:t>
      </w:r>
      <w:r w:rsidR="00D974B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F07F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أنَّ</w:t>
      </w:r>
      <w:proofErr w:type="gramEnd"/>
      <w:r w:rsidR="00F07F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أصدق الحديث كلام الله ، وخير اله</w:t>
      </w:r>
      <w:r w:rsidR="00FF4A8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F07F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دى ه</w:t>
      </w:r>
      <w:r w:rsidR="00FF4A8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F07F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دى محمد </w:t>
      </w:r>
      <w:r w:rsidR="00F07F9B" w:rsidRPr="004549C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صَلَّى اللهُ عَلَيْهِ</w:t>
      </w:r>
      <w:r w:rsidR="00F07F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F07F9B" w:rsidRPr="004549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وَسَلَّمَ</w:t>
      </w:r>
      <w:r w:rsidR="00F07F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وشر</w:t>
      </w:r>
      <w:r w:rsidR="00D974B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="00F07F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الأمور محدثاتها ، وكل</w:t>
      </w:r>
      <w:r w:rsidR="00FF4A8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F07F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محدثةٍ بدعة ، وكل</w:t>
      </w:r>
      <w:r w:rsidR="00FF4A8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F07F9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بدعة ضلالة ، وعليكم بالجماعة فإن يد الله على الجماعة .</w:t>
      </w:r>
    </w:p>
    <w:p w:rsidR="00F07F9B" w:rsidRPr="00B32D92" w:rsidRDefault="00F07F9B" w:rsidP="00F07F9B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وص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وا وسل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موا 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رعاكم </w:t>
      </w:r>
      <w:proofErr w:type="gramStart"/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الله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على</w:t>
      </w:r>
      <w:proofErr w:type="gramEnd"/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محمد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بن عبد الله كما أمركم الله بذلك في كتابه فقال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E13DF7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إِنَّ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اللَّهَ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وَمَلَائِكَتَهُ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يُصَلُّونَ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عَلَى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النَّبِيِّ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يَا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أَيُّهَا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الَّذِينَ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آمَنُوا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صَلُّوا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عَلَيْهِ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Pr="00E13DF7">
        <w:rPr>
          <w:rFonts w:ascii="Adwaa Elsalaf" w:hAnsi="Adwaa Elsalaf" w:cs="DecoType Naskh Extensions" w:hint="eastAsia"/>
          <w:sz w:val="33"/>
          <w:szCs w:val="33"/>
          <w:rtl/>
        </w:rPr>
        <w:t>وَسَلِّمُوا</w:t>
      </w:r>
      <w:r w:rsidRPr="00E13DF7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="004D7F58">
        <w:rPr>
          <w:rFonts w:ascii="Adwaa Elsalaf" w:hAnsi="Adwaa Elsalaf" w:cs="DecoType Naskh Extensions" w:hint="eastAsia"/>
          <w:sz w:val="33"/>
          <w:szCs w:val="33"/>
          <w:rtl/>
        </w:rPr>
        <w:t>تَسْلِيمً</w:t>
      </w:r>
      <w:r w:rsidR="004D7F58">
        <w:rPr>
          <w:rFonts w:ascii="Adwaa Elsalaf" w:hAnsi="Adwaa Elsalaf" w:cs="DecoType Naskh Extensions" w:hint="cs"/>
          <w:sz w:val="33"/>
          <w:szCs w:val="33"/>
          <w:rtl/>
        </w:rPr>
        <w:t>ا</w:t>
      </w:r>
      <w:r w:rsidRPr="00E13DF7">
        <w:rPr>
          <w:rFonts w:ascii="Adwaa Elsalaf" w:hAnsi="Adwaa Elsalaf" w:cs="DecoType Naskh Extensions" w:hint="cs"/>
          <w:sz w:val="33"/>
          <w:szCs w:val="33"/>
          <w:rtl/>
        </w:rPr>
        <w:t>}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8A544F">
        <w:rPr>
          <w:rFonts w:ascii="Adwaa Elsalaf" w:eastAsia="Courier New" w:hAnsi="Adwaa Elsalaf" w:cs="Traditional Arabic" w:hint="cs"/>
          <w:rtl/>
          <w:lang w:eastAsia="ar-SA" w:bidi="ar-DZ"/>
        </w:rPr>
        <w:t>[الأحزاب:56]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، وقال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صلى الله عليه وسلم: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</w:t>
      </w:r>
      <w:r>
        <w:rPr>
          <w:rFonts w:ascii="Adwaa Elsalaf" w:hAnsi="Adwaa Elsalaf" w:cs="Traditional Arabic" w:hint="cs"/>
          <w:sz w:val="36"/>
          <w:szCs w:val="36"/>
          <w:rtl/>
        </w:rPr>
        <w:t>((</w:t>
      </w:r>
      <w:r w:rsidRPr="00B63CCA">
        <w:rPr>
          <w:rFonts w:ascii="Adwaa Elsalaf" w:hAnsi="Adwaa Elsalaf" w:cs="Traditional Arabic" w:hint="eastAsia"/>
          <w:sz w:val="36"/>
          <w:szCs w:val="36"/>
          <w:rtl/>
        </w:rPr>
        <w:t>مَنْ</w:t>
      </w:r>
      <w:r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 w:rsidRPr="00B63CCA">
        <w:rPr>
          <w:rFonts w:ascii="Adwaa Elsalaf" w:hAnsi="Adwaa Elsalaf" w:cs="Traditional Arabic" w:hint="eastAsia"/>
          <w:sz w:val="36"/>
          <w:szCs w:val="36"/>
          <w:rtl/>
        </w:rPr>
        <w:t>صَلَّى</w:t>
      </w:r>
      <w:r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 w:rsidRPr="00B63CCA">
        <w:rPr>
          <w:rFonts w:ascii="Adwaa Elsalaf" w:hAnsi="Adwaa Elsalaf" w:cs="Traditional Arabic" w:hint="eastAsia"/>
          <w:sz w:val="36"/>
          <w:szCs w:val="36"/>
          <w:rtl/>
        </w:rPr>
        <w:t>عَلَ</w:t>
      </w:r>
      <w:r w:rsidRPr="00B63CCA">
        <w:rPr>
          <w:rFonts w:ascii="Adwaa Elsalaf" w:hAnsi="Adwaa Elsalaf" w:cs="Traditional Arabic" w:hint="cs"/>
          <w:sz w:val="36"/>
          <w:szCs w:val="36"/>
          <w:rtl/>
        </w:rPr>
        <w:t>يَّ</w:t>
      </w:r>
      <w:r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>
        <w:rPr>
          <w:rFonts w:ascii="Adwaa Elsalaf" w:hAnsi="Adwaa Elsalaf" w:cs="Traditional Arabic" w:hint="cs"/>
          <w:sz w:val="36"/>
          <w:szCs w:val="36"/>
          <w:rtl/>
        </w:rPr>
        <w:t>صَلاةً</w:t>
      </w:r>
      <w:r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 w:rsidRPr="00B63CCA">
        <w:rPr>
          <w:rFonts w:ascii="Adwaa Elsalaf" w:hAnsi="Adwaa Elsalaf" w:cs="Traditional Arabic" w:hint="eastAsia"/>
          <w:sz w:val="36"/>
          <w:szCs w:val="36"/>
          <w:rtl/>
        </w:rPr>
        <w:t>صَلَّى</w:t>
      </w:r>
      <w:r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 w:rsidRPr="00B63CCA">
        <w:rPr>
          <w:rFonts w:ascii="Adwaa Elsalaf" w:hAnsi="Adwaa Elsalaf" w:cs="Traditional Arabic" w:hint="eastAsia"/>
          <w:sz w:val="36"/>
          <w:szCs w:val="36"/>
          <w:rtl/>
        </w:rPr>
        <w:t>اللَّهُ</w:t>
      </w:r>
      <w:r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 w:rsidRPr="00B63CCA">
        <w:rPr>
          <w:rFonts w:ascii="Adwaa Elsalaf" w:hAnsi="Adwaa Elsalaf" w:cs="Traditional Arabic" w:hint="eastAsia"/>
          <w:sz w:val="36"/>
          <w:szCs w:val="36"/>
          <w:rtl/>
        </w:rPr>
        <w:t>عَلَيْهِ</w:t>
      </w:r>
      <w:r w:rsidRPr="00B63CCA">
        <w:rPr>
          <w:rFonts w:ascii="Adwaa Elsalaf" w:hAnsi="Adwaa Elsalaf" w:cs="Traditional Arabic" w:hint="cs"/>
          <w:sz w:val="36"/>
          <w:szCs w:val="36"/>
          <w:rtl/>
        </w:rPr>
        <w:t xml:space="preserve"> </w:t>
      </w:r>
      <w:r>
        <w:rPr>
          <w:rFonts w:ascii="Adwaa Elsalaf" w:hAnsi="Adwaa Elsalaf" w:cs="Traditional Arabic" w:hint="cs"/>
          <w:sz w:val="36"/>
          <w:szCs w:val="36"/>
          <w:rtl/>
        </w:rPr>
        <w:t xml:space="preserve">بهَا </w:t>
      </w:r>
      <w:r w:rsidRPr="00B63CCA">
        <w:rPr>
          <w:rFonts w:ascii="Adwaa Elsalaf" w:hAnsi="Adwaa Elsalaf" w:cs="Traditional Arabic" w:hint="eastAsia"/>
          <w:sz w:val="36"/>
          <w:szCs w:val="36"/>
          <w:rtl/>
        </w:rPr>
        <w:t>عَشْرًا</w:t>
      </w:r>
      <w:r>
        <w:rPr>
          <w:rFonts w:ascii="Adwaa Elsalaf" w:hAnsi="Adwaa Elsalaf" w:cs="Traditional Arabic" w:hint="cs"/>
          <w:sz w:val="36"/>
          <w:szCs w:val="36"/>
          <w:rtl/>
        </w:rPr>
        <w:t>))</w:t>
      </w:r>
      <w:r w:rsidRPr="005054D3">
        <w:rPr>
          <w:rFonts w:ascii="Adwaa Elsalaf" w:hAnsi="Adwaa Elsalaf" w:cs="Traditional Arabic"/>
          <w:sz w:val="36"/>
          <w:szCs w:val="36"/>
          <w:vertAlign w:val="superscript"/>
          <w:rtl/>
        </w:rPr>
        <w:t xml:space="preserve"> </w:t>
      </w:r>
      <w:r>
        <w:rPr>
          <w:rFonts w:ascii="Adwaa Elsalaf" w:hAnsi="Adwaa Elsalaf" w:cs="Traditional Arabic" w:hint="cs"/>
          <w:sz w:val="36"/>
          <w:szCs w:val="36"/>
          <w:rtl/>
        </w:rPr>
        <w:t>.</w:t>
      </w:r>
    </w:p>
    <w:p w:rsidR="00F07F9B" w:rsidRDefault="00F07F9B" w:rsidP="00E52D74">
      <w:pPr>
        <w:jc w:val="lowKashida"/>
        <w:rPr>
          <w:rFonts w:ascii="Adwaa Elsalaf" w:hAnsi="Adwaa Elsalaf" w:cs="Traditional Arabic"/>
          <w:sz w:val="36"/>
          <w:szCs w:val="36"/>
          <w:rtl/>
          <w:lang w:bidi="ar-DZ"/>
        </w:rPr>
      </w:pP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>اللهم صل</w:t>
      </w:r>
      <w:r w:rsidRPr="005054D3">
        <w:rPr>
          <w:rFonts w:ascii="Adwaa Elsalaf" w:hAnsi="Adwaa Elsalaf" w:cs="Traditional Arabic" w:hint="cs"/>
          <w:sz w:val="36"/>
          <w:szCs w:val="36"/>
          <w:rtl/>
          <w:lang w:bidi="ar-DZ"/>
        </w:rPr>
        <w:t>ِّ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على محمد وعلى آل محمد كما صليت على إبراهيم وعلى آل إبراهيم إن</w:t>
      </w:r>
      <w:r w:rsidRPr="005054D3">
        <w:rPr>
          <w:rFonts w:ascii="Adwaa Elsalaf" w:hAnsi="Adwaa Elsalaf" w:cs="Traditional Arabic" w:hint="cs"/>
          <w:sz w:val="36"/>
          <w:szCs w:val="36"/>
          <w:rtl/>
          <w:lang w:bidi="ar-DZ"/>
        </w:rPr>
        <w:t>ّ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>ك حميد</w:t>
      </w:r>
      <w:r w:rsidR="004D7F58">
        <w:rPr>
          <w:rFonts w:ascii="Adwaa Elsalaf" w:hAnsi="Adwaa Elsalaf" w:cs="Traditional Arabic" w:hint="cs"/>
          <w:sz w:val="36"/>
          <w:szCs w:val="36"/>
          <w:rtl/>
          <w:lang w:bidi="ar-DZ"/>
        </w:rPr>
        <w:t>ٌ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</w:t>
      </w:r>
      <w:proofErr w:type="gramStart"/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>مجيد ،</w:t>
      </w:r>
      <w:proofErr w:type="gramEnd"/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وبارك على محمد وعلى آل محمد كما باركت على إبراهيم وعلى آل إبراهيم إن</w:t>
      </w:r>
      <w:r w:rsidRPr="005054D3">
        <w:rPr>
          <w:rFonts w:ascii="Adwaa Elsalaf" w:hAnsi="Adwaa Elsalaf" w:cs="Traditional Arabic" w:hint="cs"/>
          <w:sz w:val="36"/>
          <w:szCs w:val="36"/>
          <w:rtl/>
          <w:lang w:bidi="ar-DZ"/>
        </w:rPr>
        <w:t>ّ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>ك حميد</w:t>
      </w:r>
      <w:r w:rsidR="00E52D74">
        <w:rPr>
          <w:rFonts w:ascii="Adwaa Elsalaf" w:hAnsi="Adwaa Elsalaf" w:cs="Traditional Arabic" w:hint="cs"/>
          <w:sz w:val="36"/>
          <w:szCs w:val="36"/>
          <w:rtl/>
          <w:lang w:bidi="ar-DZ"/>
        </w:rPr>
        <w:t>ٌ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مجيد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</w:t>
      </w:r>
      <w:r w:rsidRPr="005054D3">
        <w:rPr>
          <w:rFonts w:ascii="Adwaa Elsalaf" w:hAnsi="Adwaa Elsalaf" w:cs="Traditional Arabic" w:hint="cs"/>
          <w:sz w:val="36"/>
          <w:szCs w:val="36"/>
          <w:rtl/>
          <w:lang w:bidi="ar-DZ"/>
        </w:rPr>
        <w:t>.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>وارض</w:t>
      </w:r>
      <w:r w:rsidRPr="005054D3">
        <w:rPr>
          <w:rFonts w:ascii="Adwaa Elsalaf" w:hAnsi="Adwaa Elsalaf" w:cs="Traditional Arabic" w:hint="cs"/>
          <w:sz w:val="36"/>
          <w:szCs w:val="36"/>
          <w:rtl/>
          <w:lang w:bidi="ar-DZ"/>
        </w:rPr>
        <w:t>َ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الل</w:t>
      </w:r>
      <w:r w:rsidRPr="005054D3">
        <w:rPr>
          <w:rFonts w:ascii="Adwaa Elsalaf" w:hAnsi="Adwaa Elsalaf" w:cs="Traditional Arabic" w:hint="cs"/>
          <w:sz w:val="36"/>
          <w:szCs w:val="36"/>
          <w:rtl/>
          <w:lang w:bidi="ar-DZ"/>
        </w:rPr>
        <w:t>َّ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هم عن 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الخلفاء </w:t>
      </w:r>
      <w:proofErr w:type="gramStart"/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الراشدين ؛</w:t>
      </w:r>
      <w:proofErr w:type="gramEnd"/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أبي بكرٍ وعمرَ وعثمان </w:t>
      </w:r>
      <w:r w:rsidR="00E52D74">
        <w:rPr>
          <w:rFonts w:ascii="Adwaa Elsalaf" w:hAnsi="Adwaa Elsalaf" w:cs="Traditional Arabic" w:hint="cs"/>
          <w:sz w:val="36"/>
          <w:szCs w:val="36"/>
          <w:rtl/>
          <w:lang w:bidi="ar-DZ"/>
        </w:rPr>
        <w:t>و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علي ، وارض اللهم عن 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الصحابة أجمعين </w:t>
      </w:r>
      <w:r w:rsidR="00DD0E17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، 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>وعن التابعين ومن تبعهم بإحسان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ٍ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إلى يوم الدين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، وعنَّا معهم بمنـِّك وكرمك وإحسانك يا أكرم الأكرمين </w:t>
      </w:r>
      <w:r w:rsidRPr="005054D3">
        <w:rPr>
          <w:rFonts w:ascii="Adwaa Elsalaf" w:hAnsi="Adwaa Elsalaf" w:cs="Traditional Arabic" w:hint="cs"/>
          <w:sz w:val="36"/>
          <w:szCs w:val="36"/>
          <w:rtl/>
          <w:lang w:bidi="ar-DZ"/>
        </w:rPr>
        <w:t>.</w:t>
      </w:r>
    </w:p>
    <w:p w:rsidR="000F30D2" w:rsidRDefault="00F07F9B" w:rsidP="0083311B">
      <w:pPr>
        <w:pStyle w:val="PreformattedText"/>
        <w:bidi/>
        <w:jc w:val="lowKashida"/>
        <w:rPr>
          <w:rFonts w:ascii="Adwaa Elsalaf" w:hAnsi="Adwaa Elsalaf" w:cs="Traditional Arabic" w:hint="cs"/>
          <w:sz w:val="36"/>
          <w:szCs w:val="36"/>
          <w:rtl/>
          <w:lang w:bidi="ar-DZ"/>
        </w:rPr>
      </w:pP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اللهم أعز الإسلام </w:t>
      </w:r>
      <w:proofErr w:type="gramStart"/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والمسلمين ،</w:t>
      </w:r>
      <w:proofErr w:type="gramEnd"/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اللهم أعز الإسلام والمسلمين ، اللهم أعز الإسلام والمسلمين ، اللهم انصر من نصر دينك وكتابك وسن</w:t>
      </w:r>
      <w:r w:rsidR="000F30D2">
        <w:rPr>
          <w:rFonts w:ascii="Adwaa Elsalaf" w:hAnsi="Adwaa Elsalaf" w:cs="Traditional Arabic" w:hint="cs"/>
          <w:sz w:val="36"/>
          <w:szCs w:val="36"/>
          <w:rtl/>
          <w:lang w:bidi="ar-DZ"/>
        </w:rPr>
        <w:t>َّ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ة نبيك محمد صلى الله عليه وسلم ، اللهم انصر إخواننا المسلمين المستضعفين في كل مكان ، اللهم آمن</w:t>
      </w:r>
      <w:r w:rsidR="0083311B">
        <w:rPr>
          <w:rFonts w:ascii="Adwaa Elsalaf" w:hAnsi="Adwaa Elsalaf" w:cs="Traditional Arabic" w:hint="cs"/>
          <w:sz w:val="36"/>
          <w:szCs w:val="36"/>
          <w:rtl/>
          <w:lang w:bidi="ar-DZ"/>
        </w:rPr>
        <w:t>َّ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ا في أوطاننا ، وأصلح أئمتنا وولاة أمورنا ،</w:t>
      </w:r>
      <w:r w:rsidR="000F30D2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اللهم وانصر إخواننا المرابطين في حدود البلاد </w:t>
      </w:r>
      <w:r w:rsidR="0083311B">
        <w:rPr>
          <w:rFonts w:ascii="Adwaa Elsalaf" w:hAnsi="Adwaa Elsalaf" w:cs="Traditional Arabic" w:hint="cs"/>
          <w:sz w:val="36"/>
          <w:szCs w:val="36"/>
          <w:rtl/>
          <w:lang w:bidi="ar-DZ"/>
        </w:rPr>
        <w:t>وأ</w:t>
      </w:r>
      <w:r w:rsidR="000F30D2">
        <w:rPr>
          <w:rFonts w:ascii="Adwaa Elsalaf" w:hAnsi="Adwaa Elsalaf" w:cs="Traditional Arabic" w:hint="cs"/>
          <w:sz w:val="36"/>
          <w:szCs w:val="36"/>
          <w:rtl/>
          <w:lang w:bidi="ar-DZ"/>
        </w:rPr>
        <w:t>ي</w:t>
      </w:r>
      <w:r w:rsidR="0083311B">
        <w:rPr>
          <w:rFonts w:ascii="Adwaa Elsalaf" w:hAnsi="Adwaa Elsalaf" w:cs="Traditional Arabic" w:hint="cs"/>
          <w:sz w:val="36"/>
          <w:szCs w:val="36"/>
          <w:rtl/>
          <w:lang w:bidi="ar-DZ"/>
        </w:rPr>
        <w:t>ِّ</w:t>
      </w:r>
      <w:r w:rsidR="000F30D2">
        <w:rPr>
          <w:rFonts w:ascii="Adwaa Elsalaf" w:hAnsi="Adwaa Elsalaf" w:cs="Traditional Arabic" w:hint="cs"/>
          <w:sz w:val="36"/>
          <w:szCs w:val="36"/>
          <w:rtl/>
          <w:lang w:bidi="ar-DZ"/>
        </w:rPr>
        <w:t>دهم بتأييدك واجزهم عنا وعن المسلمين خير الجزاء .</w:t>
      </w:r>
      <w:r w:rsidR="0083311B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</w:t>
      </w:r>
      <w:r w:rsidR="000F30D2">
        <w:rPr>
          <w:rFonts w:ascii="Adwaa Elsalaf" w:hAnsi="Adwaa Elsalaf" w:cs="Traditional Arabic" w:hint="cs"/>
          <w:sz w:val="36"/>
          <w:szCs w:val="36"/>
          <w:rtl/>
          <w:lang w:bidi="ar-DZ"/>
        </w:rPr>
        <w:t>اللهم وف</w:t>
      </w:r>
      <w:r w:rsidR="0083311B">
        <w:rPr>
          <w:rFonts w:ascii="Adwaa Elsalaf" w:hAnsi="Adwaa Elsalaf" w:cs="Traditional Arabic" w:hint="cs"/>
          <w:sz w:val="36"/>
          <w:szCs w:val="36"/>
          <w:rtl/>
          <w:lang w:bidi="ar-DZ"/>
        </w:rPr>
        <w:t>ِّ</w:t>
      </w:r>
      <w:r w:rsidR="000F30D2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ق ولي أمرنا </w:t>
      </w:r>
      <w:proofErr w:type="gramStart"/>
      <w:r w:rsidR="000F30D2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لهداك </w:t>
      </w:r>
      <w:r w:rsidR="0083311B">
        <w:rPr>
          <w:rFonts w:ascii="Adwaa Elsalaf" w:hAnsi="Adwaa Elsalaf" w:cs="Traditional Arabic" w:hint="cs"/>
          <w:sz w:val="36"/>
          <w:szCs w:val="36"/>
          <w:rtl/>
          <w:lang w:bidi="ar-DZ"/>
        </w:rPr>
        <w:t>،</w:t>
      </w:r>
      <w:proofErr w:type="gramEnd"/>
      <w:r w:rsidR="0083311B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</w:t>
      </w:r>
      <w:r w:rsidR="000F30D2">
        <w:rPr>
          <w:rFonts w:ascii="Adwaa Elsalaf" w:hAnsi="Adwaa Elsalaf" w:cs="Traditional Arabic" w:hint="cs"/>
          <w:sz w:val="36"/>
          <w:szCs w:val="36"/>
          <w:rtl/>
          <w:lang w:bidi="ar-DZ"/>
        </w:rPr>
        <w:t>واج</w:t>
      </w:r>
      <w:r w:rsidR="0083311B">
        <w:rPr>
          <w:rFonts w:ascii="Adwaa Elsalaf" w:hAnsi="Adwaa Elsalaf" w:cs="Traditional Arabic" w:hint="cs"/>
          <w:sz w:val="36"/>
          <w:szCs w:val="36"/>
          <w:rtl/>
          <w:lang w:bidi="ar-DZ"/>
        </w:rPr>
        <w:t>عل عمله في رضاك ، و</w:t>
      </w:r>
      <w:r w:rsidR="000F30D2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أعنه على طاعتك يا حي يا قيوم </w:t>
      </w:r>
      <w:r w:rsidR="0083311B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، </w:t>
      </w:r>
      <w:r w:rsidR="000F30D2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اللهم وفقه وولي عهده لما تحبه وترضاه من سديد الأقوال وصالح الأعمال </w:t>
      </w:r>
      <w:r w:rsidR="0083311B">
        <w:rPr>
          <w:rFonts w:ascii="Adwaa Elsalaf" w:hAnsi="Adwaa Elsalaf" w:cs="Traditional Arabic" w:hint="cs"/>
          <w:sz w:val="36"/>
          <w:szCs w:val="36"/>
          <w:rtl/>
          <w:lang w:bidi="ar-DZ"/>
        </w:rPr>
        <w:t>.</w:t>
      </w:r>
    </w:p>
    <w:p w:rsidR="00F07F9B" w:rsidRDefault="00F07F9B" w:rsidP="0083311B">
      <w:pPr>
        <w:pStyle w:val="PreformattedText"/>
        <w:bidi/>
        <w:ind w:left="-1"/>
        <w:jc w:val="lowKashida"/>
        <w:rPr>
          <w:rFonts w:ascii="Adwaa Elsalaf" w:hAnsi="Adwaa Elsalaf" w:cs="Traditional Arabic"/>
          <w:sz w:val="36"/>
          <w:szCs w:val="36"/>
          <w:rtl/>
          <w:lang w:bidi="ar-DZ"/>
        </w:rPr>
      </w:pP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lastRenderedPageBreak/>
        <w:t xml:space="preserve">اللهم آت نفوسنا </w:t>
      </w:r>
      <w:proofErr w:type="gramStart"/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تقواها ،</w:t>
      </w:r>
      <w:proofErr w:type="gramEnd"/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زكها أنت خير من زكاها</w:t>
      </w:r>
      <w:r w:rsidR="000F30D2">
        <w:rPr>
          <w:rFonts w:ascii="Adwaa Elsalaf" w:hAnsi="Adwaa Elsalaf" w:cs="Traditional Arabic" w:hint="cs"/>
          <w:sz w:val="36"/>
          <w:szCs w:val="36"/>
          <w:rtl/>
          <w:lang w:bidi="ar-DZ"/>
        </w:rPr>
        <w:t>، أنت وليها ومولاها. اللهم حب</w:t>
      </w:r>
      <w:r w:rsidR="0083311B">
        <w:rPr>
          <w:rFonts w:ascii="Adwaa Elsalaf" w:hAnsi="Adwaa Elsalaf" w:cs="Traditional Arabic" w:hint="cs"/>
          <w:sz w:val="36"/>
          <w:szCs w:val="36"/>
          <w:rtl/>
          <w:lang w:bidi="ar-DZ"/>
        </w:rPr>
        <w:t>ِّ</w:t>
      </w:r>
      <w:r w:rsidR="000F30D2">
        <w:rPr>
          <w:rFonts w:ascii="Adwaa Elsalaf" w:hAnsi="Adwaa Elsalaf" w:cs="Traditional Arabic" w:hint="cs"/>
          <w:sz w:val="36"/>
          <w:szCs w:val="36"/>
          <w:rtl/>
          <w:lang w:bidi="ar-DZ"/>
        </w:rPr>
        <w:t>ب إلينا الإ</w:t>
      </w:r>
      <w:r w:rsidR="0083311B">
        <w:rPr>
          <w:rFonts w:ascii="Adwaa Elsalaf" w:hAnsi="Adwaa Elsalaf" w:cs="Traditional Arabic" w:hint="cs"/>
          <w:sz w:val="36"/>
          <w:szCs w:val="36"/>
          <w:rtl/>
          <w:lang w:bidi="ar-DZ"/>
        </w:rPr>
        <w:t>ي</w:t>
      </w:r>
      <w:r w:rsidR="000F30D2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مان وزينه في </w:t>
      </w:r>
      <w:proofErr w:type="gramStart"/>
      <w:r w:rsidR="000F30D2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قلوبنا </w:t>
      </w:r>
      <w:r w:rsidR="0083311B">
        <w:rPr>
          <w:rFonts w:ascii="Adwaa Elsalaf" w:hAnsi="Adwaa Elsalaf" w:cs="Traditional Arabic" w:hint="cs"/>
          <w:sz w:val="36"/>
          <w:szCs w:val="36"/>
          <w:rtl/>
          <w:lang w:bidi="ar-DZ"/>
        </w:rPr>
        <w:t>،</w:t>
      </w:r>
      <w:proofErr w:type="gramEnd"/>
      <w:r w:rsidR="0083311B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</w:t>
      </w:r>
      <w:r w:rsidR="000F30D2">
        <w:rPr>
          <w:rFonts w:ascii="Adwaa Elsalaf" w:hAnsi="Adwaa Elsalaf" w:cs="Traditional Arabic" w:hint="cs"/>
          <w:sz w:val="36"/>
          <w:szCs w:val="36"/>
          <w:rtl/>
          <w:lang w:bidi="ar-DZ"/>
        </w:rPr>
        <w:t>وكر</w:t>
      </w:r>
      <w:r w:rsidR="00F12FB2">
        <w:rPr>
          <w:rFonts w:ascii="Adwaa Elsalaf" w:hAnsi="Adwaa Elsalaf" w:cs="Traditional Arabic" w:hint="cs"/>
          <w:sz w:val="36"/>
          <w:szCs w:val="36"/>
          <w:rtl/>
          <w:lang w:bidi="ar-DZ"/>
        </w:rPr>
        <w:t>ِّ</w:t>
      </w:r>
      <w:r w:rsidR="000F30D2">
        <w:rPr>
          <w:rFonts w:ascii="Adwaa Elsalaf" w:hAnsi="Adwaa Elsalaf" w:cs="Traditional Arabic" w:hint="cs"/>
          <w:sz w:val="36"/>
          <w:szCs w:val="36"/>
          <w:rtl/>
          <w:lang w:bidi="ar-DZ"/>
        </w:rPr>
        <w:t>ه إلينا الكفر والفسوق والعصيان واجعلنا من الراشدين</w:t>
      </w:r>
      <w:r w:rsidR="0083311B">
        <w:rPr>
          <w:rFonts w:ascii="Adwaa Elsalaf" w:hAnsi="Adwaa Elsalaf" w:cs="Traditional Arabic" w:hint="cs"/>
          <w:sz w:val="36"/>
          <w:szCs w:val="36"/>
          <w:rtl/>
          <w:lang w:bidi="ar-DZ"/>
        </w:rPr>
        <w:t>.</w:t>
      </w:r>
      <w:r w:rsidR="000F30D2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اللهم إنا نسألك الهدى والتقى والعفة </w:t>
      </w:r>
      <w:proofErr w:type="gramStart"/>
      <w:r w:rsidR="000F30D2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والغنى </w:t>
      </w:r>
      <w:r w:rsidR="0083311B">
        <w:rPr>
          <w:rFonts w:ascii="Adwaa Elsalaf" w:hAnsi="Adwaa Elsalaf" w:cs="Traditional Arabic" w:hint="cs"/>
          <w:sz w:val="36"/>
          <w:szCs w:val="36"/>
          <w:rtl/>
          <w:lang w:bidi="ar-DZ"/>
        </w:rPr>
        <w:t>،</w:t>
      </w:r>
      <w:proofErr w:type="gramEnd"/>
      <w:r w:rsidR="0083311B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</w:t>
      </w:r>
      <w:r w:rsidR="000F30D2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اللهم اهدنا فيمن هديت </w:t>
      </w:r>
      <w:r w:rsidR="0083311B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، </w:t>
      </w:r>
      <w:r w:rsidR="000F30D2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اللهم اهدنا وسددنا </w:t>
      </w:r>
      <w:r w:rsidR="0083311B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، </w:t>
      </w:r>
      <w:r w:rsidR="000F30D2">
        <w:rPr>
          <w:rFonts w:ascii="Adwaa Elsalaf" w:hAnsi="Adwaa Elsalaf" w:cs="Traditional Arabic" w:hint="cs"/>
          <w:sz w:val="36"/>
          <w:szCs w:val="36"/>
          <w:rtl/>
          <w:lang w:bidi="ar-DZ"/>
        </w:rPr>
        <w:t>اللهم اهدنا إليك صراط</w:t>
      </w:r>
      <w:r w:rsidR="0083311B">
        <w:rPr>
          <w:rFonts w:ascii="Adwaa Elsalaf" w:hAnsi="Adwaa Elsalaf" w:cs="Traditional Arabic" w:hint="cs"/>
          <w:sz w:val="36"/>
          <w:szCs w:val="36"/>
          <w:rtl/>
          <w:lang w:bidi="ar-DZ"/>
        </w:rPr>
        <w:t>ً</w:t>
      </w:r>
      <w:r w:rsidR="000F30D2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 مستقيما 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. ربنا إنا ظلمنا أنفسنا وإن لم تغفر لنا وترحمنا لنكونن من </w:t>
      </w:r>
      <w:proofErr w:type="gramStart"/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الخاسرين ،</w:t>
      </w:r>
      <w:proofErr w:type="gramEnd"/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ربنا آتنا في الدنيا حسنة وفي الآخرة حسنة وقنا عذاب النار .</w:t>
      </w:r>
    </w:p>
    <w:p w:rsidR="00435C5C" w:rsidRPr="000F30D2" w:rsidRDefault="00F07F9B" w:rsidP="000F30D2">
      <w:pPr>
        <w:pStyle w:val="PreformattedText"/>
        <w:bidi/>
        <w:ind w:left="-1"/>
        <w:jc w:val="lowKashida"/>
        <w:rPr>
          <w:rFonts w:ascii="Adwaa Elsalaf" w:hAnsi="Adwaa Elsalaf" w:cs="Traditional Arabic" w:hint="cs"/>
          <w:sz w:val="36"/>
          <w:szCs w:val="36"/>
          <w:lang w:bidi="ar-DZ"/>
        </w:rPr>
      </w:pP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عباد الله</w:t>
      </w:r>
      <w:r w:rsidR="000F30D2">
        <w:rPr>
          <w:rFonts w:ascii="Adwaa Elsalaf" w:hAnsi="Adwaa Elsalaf" w:cs="Traditional Arabic" w:hint="cs"/>
          <w:sz w:val="36"/>
          <w:szCs w:val="36"/>
          <w:rtl/>
          <w:lang w:bidi="ar-DZ"/>
        </w:rPr>
        <w:t>: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اذكروا الله </w:t>
      </w:r>
      <w:proofErr w:type="gramStart"/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يذكركم ،</w:t>
      </w:r>
      <w:proofErr w:type="gramEnd"/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واشكروه على نعمه يزدكم ، </w:t>
      </w:r>
      <w:r w:rsidRPr="00E13DF7">
        <w:rPr>
          <w:rFonts w:ascii="Adwaa Elsalaf" w:eastAsia="Times New Roman" w:hAnsi="Adwaa Elsalaf" w:cs="DecoType Naskh Extensions" w:hint="cs"/>
          <w:sz w:val="33"/>
          <w:szCs w:val="33"/>
          <w:rtl/>
          <w:lang w:eastAsia="en-US"/>
        </w:rPr>
        <w:t>{</w:t>
      </w:r>
      <w:r w:rsidRPr="00E13DF7">
        <w:rPr>
          <w:rFonts w:ascii="Adwaa Elsalaf" w:eastAsia="Times New Roman" w:hAnsi="Adwaa Elsalaf" w:cs="DecoType Naskh Extensions" w:hint="eastAsia"/>
          <w:sz w:val="33"/>
          <w:szCs w:val="33"/>
          <w:rtl/>
          <w:lang w:eastAsia="en-US"/>
        </w:rPr>
        <w:t>وَلَذِكْرُ</w:t>
      </w:r>
      <w:r w:rsidRPr="00E13DF7">
        <w:rPr>
          <w:rFonts w:ascii="Adwaa Elsalaf" w:eastAsia="Times New Roman" w:hAnsi="Adwaa Elsalaf" w:cs="DecoType Naskh Extensions"/>
          <w:sz w:val="33"/>
          <w:szCs w:val="33"/>
          <w:rtl/>
          <w:lang w:eastAsia="en-US"/>
        </w:rPr>
        <w:t xml:space="preserve"> </w:t>
      </w:r>
      <w:r w:rsidRPr="00E13DF7">
        <w:rPr>
          <w:rFonts w:ascii="Adwaa Elsalaf" w:eastAsia="Times New Roman" w:hAnsi="Adwaa Elsalaf" w:cs="DecoType Naskh Extensions" w:hint="eastAsia"/>
          <w:sz w:val="33"/>
          <w:szCs w:val="33"/>
          <w:rtl/>
          <w:lang w:eastAsia="en-US"/>
        </w:rPr>
        <w:t>اللَّهِ</w:t>
      </w:r>
      <w:r w:rsidRPr="00E13DF7">
        <w:rPr>
          <w:rFonts w:ascii="Adwaa Elsalaf" w:eastAsia="Times New Roman" w:hAnsi="Adwaa Elsalaf" w:cs="DecoType Naskh Extensions"/>
          <w:sz w:val="33"/>
          <w:szCs w:val="33"/>
          <w:rtl/>
          <w:lang w:eastAsia="en-US"/>
        </w:rPr>
        <w:t xml:space="preserve"> </w:t>
      </w:r>
      <w:r w:rsidRPr="00E13DF7">
        <w:rPr>
          <w:rFonts w:ascii="Adwaa Elsalaf" w:eastAsia="Times New Roman" w:hAnsi="Adwaa Elsalaf" w:cs="DecoType Naskh Extensions" w:hint="eastAsia"/>
          <w:sz w:val="33"/>
          <w:szCs w:val="33"/>
          <w:rtl/>
          <w:lang w:eastAsia="en-US"/>
        </w:rPr>
        <w:t>أَكْبَرُ</w:t>
      </w:r>
      <w:r w:rsidRPr="00E13DF7">
        <w:rPr>
          <w:rFonts w:ascii="Adwaa Elsalaf" w:eastAsia="Times New Roman" w:hAnsi="Adwaa Elsalaf" w:cs="DecoType Naskh Extensions"/>
          <w:sz w:val="33"/>
          <w:szCs w:val="33"/>
          <w:rtl/>
          <w:lang w:eastAsia="en-US"/>
        </w:rPr>
        <w:t xml:space="preserve"> </w:t>
      </w:r>
      <w:r w:rsidRPr="00E13DF7">
        <w:rPr>
          <w:rFonts w:ascii="Adwaa Elsalaf" w:eastAsia="Times New Roman" w:hAnsi="Adwaa Elsalaf" w:cs="DecoType Naskh Extensions" w:hint="eastAsia"/>
          <w:sz w:val="33"/>
          <w:szCs w:val="33"/>
          <w:rtl/>
          <w:lang w:eastAsia="en-US"/>
        </w:rPr>
        <w:t>وَاللَّهُ</w:t>
      </w:r>
      <w:r w:rsidRPr="00E13DF7">
        <w:rPr>
          <w:rFonts w:ascii="Adwaa Elsalaf" w:eastAsia="Times New Roman" w:hAnsi="Adwaa Elsalaf" w:cs="DecoType Naskh Extensions"/>
          <w:sz w:val="33"/>
          <w:szCs w:val="33"/>
          <w:rtl/>
          <w:lang w:eastAsia="en-US"/>
        </w:rPr>
        <w:t xml:space="preserve"> </w:t>
      </w:r>
      <w:r w:rsidRPr="00E13DF7">
        <w:rPr>
          <w:rFonts w:ascii="Adwaa Elsalaf" w:eastAsia="Times New Roman" w:hAnsi="Adwaa Elsalaf" w:cs="DecoType Naskh Extensions" w:hint="eastAsia"/>
          <w:sz w:val="33"/>
          <w:szCs w:val="33"/>
          <w:rtl/>
          <w:lang w:eastAsia="en-US"/>
        </w:rPr>
        <w:t>يَعْلَمُ</w:t>
      </w:r>
      <w:r w:rsidRPr="00E13DF7">
        <w:rPr>
          <w:rFonts w:ascii="Adwaa Elsalaf" w:eastAsia="Times New Roman" w:hAnsi="Adwaa Elsalaf" w:cs="DecoType Naskh Extensions"/>
          <w:sz w:val="33"/>
          <w:szCs w:val="33"/>
          <w:rtl/>
          <w:lang w:eastAsia="en-US"/>
        </w:rPr>
        <w:t xml:space="preserve"> </w:t>
      </w:r>
      <w:r w:rsidRPr="00E13DF7">
        <w:rPr>
          <w:rFonts w:ascii="Adwaa Elsalaf" w:eastAsia="Times New Roman" w:hAnsi="Adwaa Elsalaf" w:cs="DecoType Naskh Extensions" w:hint="eastAsia"/>
          <w:sz w:val="33"/>
          <w:szCs w:val="33"/>
          <w:rtl/>
          <w:lang w:eastAsia="en-US"/>
        </w:rPr>
        <w:t>مَا</w:t>
      </w:r>
      <w:r w:rsidRPr="00E13DF7">
        <w:rPr>
          <w:rFonts w:ascii="Adwaa Elsalaf" w:eastAsia="Times New Roman" w:hAnsi="Adwaa Elsalaf" w:cs="DecoType Naskh Extensions"/>
          <w:sz w:val="33"/>
          <w:szCs w:val="33"/>
          <w:rtl/>
          <w:lang w:eastAsia="en-US"/>
        </w:rPr>
        <w:t xml:space="preserve"> </w:t>
      </w:r>
      <w:r w:rsidRPr="00E13DF7">
        <w:rPr>
          <w:rFonts w:ascii="Adwaa Elsalaf" w:eastAsia="Times New Roman" w:hAnsi="Adwaa Elsalaf" w:cs="DecoType Naskh Extensions" w:hint="eastAsia"/>
          <w:sz w:val="33"/>
          <w:szCs w:val="33"/>
          <w:rtl/>
          <w:lang w:eastAsia="en-US"/>
        </w:rPr>
        <w:t>تَصْنَعُونَ</w:t>
      </w:r>
      <w:r w:rsidRPr="00E13DF7">
        <w:rPr>
          <w:rFonts w:ascii="Adwaa Elsalaf" w:eastAsia="Times New Roman" w:hAnsi="Adwaa Elsalaf" w:cs="DecoType Naskh Extensions" w:hint="cs"/>
          <w:sz w:val="33"/>
          <w:szCs w:val="33"/>
          <w:rtl/>
          <w:lang w:eastAsia="en-US"/>
        </w:rPr>
        <w:t>}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 </w:t>
      </w:r>
      <w:r w:rsidRPr="008A544F">
        <w:rPr>
          <w:rFonts w:ascii="Adwaa Elsalaf" w:hAnsi="Adwaa Elsalaf" w:cs="Traditional Arabic" w:hint="cs"/>
          <w:rtl/>
          <w:lang w:bidi="ar-DZ"/>
        </w:rPr>
        <w:t>[ال</w:t>
      </w:r>
      <w:r>
        <w:rPr>
          <w:rFonts w:ascii="Adwaa Elsalaf" w:hAnsi="Adwaa Elsalaf" w:cs="Traditional Arabic" w:hint="cs"/>
          <w:rtl/>
          <w:lang w:bidi="ar-DZ"/>
        </w:rPr>
        <w:t>عنكبوت</w:t>
      </w:r>
      <w:r w:rsidRPr="008A544F">
        <w:rPr>
          <w:rFonts w:ascii="Adwaa Elsalaf" w:hAnsi="Adwaa Elsalaf" w:cs="Traditional Arabic" w:hint="cs"/>
          <w:rtl/>
          <w:lang w:bidi="ar-DZ"/>
        </w:rPr>
        <w:t>:</w:t>
      </w:r>
      <w:r>
        <w:rPr>
          <w:rFonts w:ascii="Adwaa Elsalaf" w:hAnsi="Adwaa Elsalaf" w:cs="Traditional Arabic" w:hint="cs"/>
          <w:rtl/>
          <w:lang w:bidi="ar-DZ"/>
        </w:rPr>
        <w:t>45</w:t>
      </w:r>
      <w:r w:rsidRPr="008A544F">
        <w:rPr>
          <w:rFonts w:ascii="Adwaa Elsalaf" w:hAnsi="Adwaa Elsalaf" w:cs="Traditional Arabic" w:hint="cs"/>
          <w:rtl/>
          <w:lang w:bidi="ar-DZ"/>
        </w:rPr>
        <w:t>]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.</w:t>
      </w:r>
    </w:p>
    <w:sectPr w:rsidR="00435C5C" w:rsidRPr="000F30D2" w:rsidSect="006650A4">
      <w:footerReference w:type="default" r:id="rId5"/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waa El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3C" w:rsidRDefault="00A0258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4</w:t>
    </w:r>
    <w:r>
      <w:fldChar w:fldCharType="end"/>
    </w:r>
  </w:p>
  <w:p w:rsidR="00E9413C" w:rsidRDefault="00A0258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268"/>
    <w:multiLevelType w:val="hybridMultilevel"/>
    <w:tmpl w:val="29749DDC"/>
    <w:lvl w:ilvl="0" w:tplc="A56CB7DE">
      <w:start w:val="1"/>
      <w:numFmt w:val="bullet"/>
      <w:lvlText w:val=""/>
      <w:lvlJc w:val="left"/>
      <w:pPr>
        <w:ind w:left="720" w:hanging="360"/>
      </w:pPr>
      <w:rPr>
        <w:rFonts w:ascii="AGA Arabesque" w:hAnsi="AGA Arabesque" w:cs="AGA Arabesq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9B"/>
    <w:rsid w:val="00093C52"/>
    <w:rsid w:val="000F30D2"/>
    <w:rsid w:val="002879CF"/>
    <w:rsid w:val="00296993"/>
    <w:rsid w:val="003306E1"/>
    <w:rsid w:val="00337D4C"/>
    <w:rsid w:val="003A43F0"/>
    <w:rsid w:val="003A4BAB"/>
    <w:rsid w:val="004D7F58"/>
    <w:rsid w:val="00571CFF"/>
    <w:rsid w:val="0078532A"/>
    <w:rsid w:val="00797476"/>
    <w:rsid w:val="0083311B"/>
    <w:rsid w:val="008F2160"/>
    <w:rsid w:val="00920D16"/>
    <w:rsid w:val="0092560C"/>
    <w:rsid w:val="00945E7B"/>
    <w:rsid w:val="009A6B45"/>
    <w:rsid w:val="00A0258C"/>
    <w:rsid w:val="00A94D12"/>
    <w:rsid w:val="00B85AA2"/>
    <w:rsid w:val="00CA5312"/>
    <w:rsid w:val="00D974BA"/>
    <w:rsid w:val="00DB3C39"/>
    <w:rsid w:val="00DD0E17"/>
    <w:rsid w:val="00E52D74"/>
    <w:rsid w:val="00E6473E"/>
    <w:rsid w:val="00EB3F0C"/>
    <w:rsid w:val="00F06689"/>
    <w:rsid w:val="00F07F9B"/>
    <w:rsid w:val="00F12FB2"/>
    <w:rsid w:val="00FA48C7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2F6B4A-853C-4DE5-AC69-95E3B17E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9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F07F9B"/>
    <w:pPr>
      <w:widowControl w:val="0"/>
      <w:suppressAutoHyphens/>
      <w:bidi w:val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footer"/>
    <w:basedOn w:val="a"/>
    <w:link w:val="Char"/>
    <w:rsid w:val="00F07F9B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F07F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F07F9B"/>
    <w:rPr>
      <w:color w:val="0000FF"/>
      <w:u w:val="single"/>
      <w:shd w:val="clear" w:color="auto" w:fill="auto"/>
    </w:rPr>
  </w:style>
  <w:style w:type="paragraph" w:styleId="a4">
    <w:name w:val="List Paragraph"/>
    <w:basedOn w:val="a"/>
    <w:uiPriority w:val="34"/>
    <w:qFormat/>
    <w:rsid w:val="0033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28</cp:revision>
  <dcterms:created xsi:type="dcterms:W3CDTF">2018-07-27T21:10:00Z</dcterms:created>
  <dcterms:modified xsi:type="dcterms:W3CDTF">2018-07-28T07:59:00Z</dcterms:modified>
</cp:coreProperties>
</file>